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1936F5">
      <w:pPr>
        <w:spacing w:line="580" w:lineRule="exact"/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ascii="Times New Roman" w:hAnsi="Times New Roman" w:eastAsia="黑体" w:cs="Times New Roman"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6</w:t>
      </w:r>
    </w:p>
    <w:p w14:paraId="60E275E6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20" w:firstLineChars="200"/>
        <w:jc w:val="both"/>
        <w:textAlignment w:val="auto"/>
        <w:rPr>
          <w:rFonts w:hint="eastAsia"/>
          <w:lang w:val="en-US" w:eastAsia="zh-CN"/>
        </w:rPr>
      </w:pPr>
      <w:bookmarkStart w:id="0" w:name="_GoBack"/>
      <w:bookmarkEnd w:id="0"/>
    </w:p>
    <w:p w14:paraId="3CC3600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center"/>
        <w:textAlignment w:val="auto"/>
        <w:outlineLvl w:val="0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竞价信息填报承诺书</w:t>
      </w:r>
    </w:p>
    <w:p w14:paraId="60074B8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center"/>
        <w:textAlignment w:val="auto"/>
        <w:outlineLvl w:val="1"/>
        <w:rPr>
          <w:rFonts w:ascii="Times New Roman" w:hAnsi="Times New Roman" w:eastAsia="方正楷体_GBK" w:cs="Times New Roman"/>
          <w:sz w:val="32"/>
          <w:szCs w:val="32"/>
        </w:rPr>
      </w:pPr>
      <w:r>
        <w:rPr>
          <w:rFonts w:ascii="Times New Roman" w:hAnsi="Times New Roman" w:eastAsia="方正楷体_GBK" w:cs="Times New Roman"/>
          <w:sz w:val="32"/>
          <w:szCs w:val="32"/>
        </w:rPr>
        <w:t>（模板）</w:t>
      </w:r>
    </w:p>
    <w:p w14:paraId="59DA338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both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</w:p>
    <w:p w14:paraId="32302E8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both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我单位（本人）已认真阅读相关政策文件，自愿参与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2025—2026</w:t>
      </w:r>
      <w:r>
        <w:rPr>
          <w:rFonts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江苏</w:t>
      </w:r>
      <w:r>
        <w:rPr>
          <w:rFonts w:ascii="Times New Roman" w:hAnsi="Times New Roman" w:eastAsia="仿宋_GB2312" w:cs="Times New Roman"/>
          <w:sz w:val="32"/>
          <w:szCs w:val="32"/>
        </w:rPr>
        <w:t>省新能源机制电价竞价工作，对竞价工作填报的相关信息和提交的有关材料，作出如下郑重承诺：</w:t>
      </w:r>
    </w:p>
    <w:p w14:paraId="232D427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both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1.真实性承诺。承诺所填报的信息及提交的材料真实、准确，不存在虚假信息、误导性陈述或重大遗漏。</w:t>
      </w:r>
    </w:p>
    <w:p w14:paraId="6946EEE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both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2.完整性承诺。承诺已按要求提供全部必要信息及证明材料，未隐瞒、遗漏或篡改任何关键内容。</w:t>
      </w:r>
    </w:p>
    <w:p w14:paraId="0A1B06B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both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3.配合义务承诺。我单位（本人）承诺及时配合对填报信息的核查工作，及时补充或修正不实信息。</w:t>
      </w:r>
    </w:p>
    <w:p w14:paraId="30AD8464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both"/>
        <w:textAlignment w:val="auto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  <w:lang w:val="en-US" w:eastAsia="zh-CN"/>
        </w:rPr>
        <w:t>3</w:t>
      </w:r>
      <w:r>
        <w:rPr>
          <w:rFonts w:eastAsia="仿宋_GB2312"/>
          <w:sz w:val="32"/>
          <w:szCs w:val="32"/>
        </w:rPr>
        <w:t>.履约承诺。机制电价竞价由新能源项目自愿参加，相关风险自行承担，包括但不限于：</w:t>
      </w:r>
      <w:r>
        <w:rPr>
          <w:rFonts w:hint="eastAsia" w:eastAsia="仿宋_GB2312"/>
          <w:sz w:val="32"/>
          <w:szCs w:val="32"/>
        </w:rPr>
        <w:t>全容量并网时间较申报投产月份，晚于6个月以上时（按自然月计算），该项目当次竞价结果作废，扣除该项目对应全部履约保函，并取消后续参与竞价的资格</w:t>
      </w:r>
      <w:r>
        <w:rPr>
          <w:rFonts w:eastAsia="仿宋_GB2312"/>
          <w:sz w:val="32"/>
          <w:szCs w:val="32"/>
        </w:rPr>
        <w:t>。</w:t>
      </w:r>
    </w:p>
    <w:p w14:paraId="1980503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both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如因我单位（本人）提供信息不实或不完整导致的一切后果（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包括但不限于我单位（本人）及相关方直接经济损失、为解决纠纷所支付的合理费用、法律责任以及行政处罚后果</w:t>
      </w:r>
      <w:r>
        <w:rPr>
          <w:rFonts w:ascii="Times New Roman" w:hAnsi="Times New Roman" w:eastAsia="仿宋_GB2312" w:cs="Times New Roman"/>
          <w:sz w:val="32"/>
          <w:szCs w:val="32"/>
        </w:rPr>
        <w:t>），均由我单位（本人）全部承担。</w:t>
      </w:r>
    </w:p>
    <w:p w14:paraId="444E6C6B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firstLine="640" w:firstLineChars="200"/>
        <w:jc w:val="both"/>
        <w:textAlignment w:val="auto"/>
        <w:rPr>
          <w:rFonts w:ascii="Times New Roman" w:hAnsi="Times New Roman" w:eastAsia="仿宋_GB2312"/>
          <w:color w:val="auto"/>
          <w:sz w:val="32"/>
          <w:szCs w:val="32"/>
        </w:rPr>
      </w:pPr>
    </w:p>
    <w:p w14:paraId="5FD2236C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firstLine="640" w:firstLineChars="200"/>
        <w:jc w:val="both"/>
        <w:textAlignment w:val="auto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color w:val="auto"/>
          <w:sz w:val="32"/>
          <w:szCs w:val="32"/>
        </w:rPr>
        <w:t>承诺人签字：</w:t>
      </w:r>
    </w:p>
    <w:p w14:paraId="28AFA814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firstLine="640" w:firstLineChars="200"/>
        <w:jc w:val="both"/>
        <w:textAlignment w:val="auto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color w:val="auto"/>
          <w:sz w:val="32"/>
          <w:szCs w:val="32"/>
        </w:rPr>
        <w:t>单位名称（加盖公章）：</w:t>
      </w:r>
      <w:r>
        <w:rPr>
          <w:rFonts w:ascii="Times New Roman" w:hAnsi="Times New Roman" w:eastAsia="仿宋_GB2312"/>
          <w:color w:val="auto"/>
          <w:sz w:val="32"/>
          <w:szCs w:val="32"/>
        </w:rPr>
        <w:tab/>
      </w:r>
    </w:p>
    <w:p w14:paraId="0E99CBCA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firstLine="640" w:firstLineChars="200"/>
        <w:jc w:val="both"/>
        <w:textAlignment w:val="auto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color w:val="auto"/>
          <w:sz w:val="32"/>
          <w:szCs w:val="32"/>
        </w:rPr>
        <w:t>承诺日期：    年     月    日</w:t>
      </w:r>
    </w:p>
    <w:p w14:paraId="1C1F5293">
      <w:pPr>
        <w:pStyle w:val="11"/>
        <w:keepNext w:val="0"/>
        <w:keepLines w:val="0"/>
        <w:pageBreakBefore w:val="0"/>
        <w:widowControl w:val="0"/>
        <w:shd w:val="clear" w:color="auto" w:fill="FFFFFF"/>
        <w:tabs>
          <w:tab w:val="left" w:pos="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firstLine="643" w:firstLineChars="200"/>
        <w:jc w:val="both"/>
        <w:textAlignment w:val="auto"/>
        <w:rPr>
          <w:rFonts w:hint="eastAsia" w:ascii="Times New Roman" w:hAnsi="Times New Roman" w:eastAsia="仿宋_GB2312"/>
          <w:color w:val="auto"/>
          <w:sz w:val="32"/>
          <w:szCs w:val="32"/>
          <w:shd w:val="clear" w:color="auto" w:fill="FFFFFF"/>
          <w:lang w:eastAsia="zh-CN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</w:rPr>
        <w:t>注：承诺人应为企业法定代表人、自主申报竞价的自然人户主本人或竞价代理商法定代表人</w:t>
      </w:r>
      <w:r>
        <w:rPr>
          <w:rFonts w:hint="eastAsia" w:ascii="Times New Roman" w:hAnsi="Times New Roman" w:eastAsia="仿宋_GB2312"/>
          <w:b/>
          <w:bCs/>
          <w:color w:val="auto"/>
          <w:sz w:val="32"/>
          <w:szCs w:val="32"/>
          <w:lang w:eastAsia="zh-CN"/>
        </w:rPr>
        <w:t>。</w:t>
      </w:r>
    </w:p>
    <w:sectPr>
      <w:pgSz w:w="11906" w:h="16838"/>
      <w:pgMar w:top="1270" w:right="1800" w:bottom="127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003F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A3E7E9A"/>
    <w:multiLevelType w:val="multilevel"/>
    <w:tmpl w:val="7A3E7E9A"/>
    <w:lvl w:ilvl="0" w:tentative="0">
      <w:start w:val="1"/>
      <w:numFmt w:val="decimal"/>
      <w:pStyle w:val="5"/>
      <w:lvlText w:val="%1"/>
      <w:lvlJc w:val="left"/>
      <w:pPr>
        <w:ind w:left="432" w:hanging="432"/>
      </w:pPr>
    </w:lvl>
    <w:lvl w:ilvl="1" w:tentative="0">
      <w:start w:val="1"/>
      <w:numFmt w:val="decimal"/>
      <w:lvlText w:val="%1.%2"/>
      <w:lvlJc w:val="left"/>
      <w:pPr>
        <w:ind w:left="576" w:hanging="576"/>
      </w:pPr>
    </w:lvl>
    <w:lvl w:ilvl="2" w:tentative="0">
      <w:start w:val="1"/>
      <w:numFmt w:val="decimal"/>
      <w:lvlText w:val="%1.%2.%3"/>
      <w:lvlJc w:val="left"/>
      <w:pPr>
        <w:ind w:left="720" w:hanging="720"/>
      </w:pPr>
    </w:lvl>
    <w:lvl w:ilvl="3" w:tentative="0">
      <w:start w:val="1"/>
      <w:numFmt w:val="decimal"/>
      <w:lvlText w:val="%1.%2.%3.%4"/>
      <w:lvlJc w:val="left"/>
      <w:pPr>
        <w:ind w:left="864" w:hanging="864"/>
      </w:pPr>
    </w:lvl>
    <w:lvl w:ilvl="4" w:tentative="0">
      <w:start w:val="1"/>
      <w:numFmt w:val="decimal"/>
      <w:lvlText w:val="%1.%2.%3.%4.%5"/>
      <w:lvlJc w:val="left"/>
      <w:pPr>
        <w:ind w:left="1008" w:hanging="1008"/>
      </w:pPr>
    </w:lvl>
    <w:lvl w:ilvl="5" w:tentative="0">
      <w:start w:val="1"/>
      <w:numFmt w:val="decimal"/>
      <w:lvlText w:val="%1.%2.%3.%4.%5.%6"/>
      <w:lvlJc w:val="left"/>
      <w:pPr>
        <w:ind w:left="1152" w:hanging="1152"/>
      </w:pPr>
    </w:lvl>
    <w:lvl w:ilvl="6" w:tentative="0">
      <w:start w:val="1"/>
      <w:numFmt w:val="decimal"/>
      <w:lvlText w:val="%1.%2.%3.%4.%5.%6.%7"/>
      <w:lvlJc w:val="left"/>
      <w:pPr>
        <w:ind w:left="1296" w:hanging="1296"/>
      </w:pPr>
    </w:lvl>
    <w:lvl w:ilvl="7" w:tentative="0">
      <w:start w:val="1"/>
      <w:numFmt w:val="decimal"/>
      <w:lvlText w:val="%1.%2.%3.%4.%5.%6.%7.%8"/>
      <w:lvlJc w:val="left"/>
      <w:pPr>
        <w:ind w:left="1440" w:hanging="1440"/>
      </w:pPr>
    </w:lvl>
    <w:lvl w:ilvl="8" w:tentative="0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7C2"/>
    <w:rsid w:val="002F4A27"/>
    <w:rsid w:val="00317374"/>
    <w:rsid w:val="005219B3"/>
    <w:rsid w:val="005E72CA"/>
    <w:rsid w:val="009748D1"/>
    <w:rsid w:val="00AC2556"/>
    <w:rsid w:val="00B837C2"/>
    <w:rsid w:val="00C03ED6"/>
    <w:rsid w:val="00E43D15"/>
    <w:rsid w:val="01AE57DA"/>
    <w:rsid w:val="0262045C"/>
    <w:rsid w:val="029369B7"/>
    <w:rsid w:val="03316000"/>
    <w:rsid w:val="036F646D"/>
    <w:rsid w:val="049E5BC1"/>
    <w:rsid w:val="05D205F7"/>
    <w:rsid w:val="06625F5D"/>
    <w:rsid w:val="066C2039"/>
    <w:rsid w:val="066F6073"/>
    <w:rsid w:val="079361F6"/>
    <w:rsid w:val="083E3DFA"/>
    <w:rsid w:val="088E45E2"/>
    <w:rsid w:val="08BF4763"/>
    <w:rsid w:val="09CA257A"/>
    <w:rsid w:val="0A7B68CC"/>
    <w:rsid w:val="0AAB73DC"/>
    <w:rsid w:val="0B467DC3"/>
    <w:rsid w:val="0C470352"/>
    <w:rsid w:val="0CA80343"/>
    <w:rsid w:val="0D0553B5"/>
    <w:rsid w:val="0D46076A"/>
    <w:rsid w:val="0F90600C"/>
    <w:rsid w:val="102E47F9"/>
    <w:rsid w:val="10DC14DB"/>
    <w:rsid w:val="11700B2A"/>
    <w:rsid w:val="11A91695"/>
    <w:rsid w:val="11E943FE"/>
    <w:rsid w:val="11EC7991"/>
    <w:rsid w:val="12FE36A2"/>
    <w:rsid w:val="131D067F"/>
    <w:rsid w:val="13626028"/>
    <w:rsid w:val="137A32C2"/>
    <w:rsid w:val="149C0601"/>
    <w:rsid w:val="15180F4A"/>
    <w:rsid w:val="15673C6E"/>
    <w:rsid w:val="163B2BCA"/>
    <w:rsid w:val="16EE3E48"/>
    <w:rsid w:val="17855E3B"/>
    <w:rsid w:val="179442F7"/>
    <w:rsid w:val="17D04E2C"/>
    <w:rsid w:val="17DD00AB"/>
    <w:rsid w:val="19D675CB"/>
    <w:rsid w:val="19FB74C1"/>
    <w:rsid w:val="1A70403E"/>
    <w:rsid w:val="1A7B6D1C"/>
    <w:rsid w:val="1A874DBE"/>
    <w:rsid w:val="1AB60553"/>
    <w:rsid w:val="1AB707A5"/>
    <w:rsid w:val="1B241E91"/>
    <w:rsid w:val="1BF45704"/>
    <w:rsid w:val="1F505606"/>
    <w:rsid w:val="20AD7188"/>
    <w:rsid w:val="21C94E3C"/>
    <w:rsid w:val="22C1741B"/>
    <w:rsid w:val="230833E8"/>
    <w:rsid w:val="23197122"/>
    <w:rsid w:val="235D5303"/>
    <w:rsid w:val="245A3861"/>
    <w:rsid w:val="24647A2A"/>
    <w:rsid w:val="269A3A32"/>
    <w:rsid w:val="26BC7756"/>
    <w:rsid w:val="26DF485A"/>
    <w:rsid w:val="27DC5BBB"/>
    <w:rsid w:val="27EC105B"/>
    <w:rsid w:val="28222866"/>
    <w:rsid w:val="285C1D64"/>
    <w:rsid w:val="28706DC1"/>
    <w:rsid w:val="293D25CD"/>
    <w:rsid w:val="295D0780"/>
    <w:rsid w:val="29CA12B7"/>
    <w:rsid w:val="2A0A0FB8"/>
    <w:rsid w:val="2A212913"/>
    <w:rsid w:val="2B53590B"/>
    <w:rsid w:val="2B826037"/>
    <w:rsid w:val="2DA96B09"/>
    <w:rsid w:val="2DE955CF"/>
    <w:rsid w:val="2E2D3EB2"/>
    <w:rsid w:val="2E7829FE"/>
    <w:rsid w:val="2E8B09CC"/>
    <w:rsid w:val="2FA440D3"/>
    <w:rsid w:val="2FEA3D91"/>
    <w:rsid w:val="30D96F0F"/>
    <w:rsid w:val="30DE310D"/>
    <w:rsid w:val="315D1B82"/>
    <w:rsid w:val="319D7047"/>
    <w:rsid w:val="32634E23"/>
    <w:rsid w:val="32C11F55"/>
    <w:rsid w:val="33A9005D"/>
    <w:rsid w:val="33AB33BA"/>
    <w:rsid w:val="35A01850"/>
    <w:rsid w:val="35EA2243"/>
    <w:rsid w:val="36190A5A"/>
    <w:rsid w:val="3672704A"/>
    <w:rsid w:val="369213E3"/>
    <w:rsid w:val="37383128"/>
    <w:rsid w:val="37426B39"/>
    <w:rsid w:val="377F4534"/>
    <w:rsid w:val="383E4E7E"/>
    <w:rsid w:val="3A0C0D06"/>
    <w:rsid w:val="3A1C6E9B"/>
    <w:rsid w:val="3AA634DF"/>
    <w:rsid w:val="3AC0143A"/>
    <w:rsid w:val="3B2371B9"/>
    <w:rsid w:val="3B981D08"/>
    <w:rsid w:val="3BEB1DE4"/>
    <w:rsid w:val="3CE73FFB"/>
    <w:rsid w:val="3CED4D2A"/>
    <w:rsid w:val="3D0B41ED"/>
    <w:rsid w:val="3D56163C"/>
    <w:rsid w:val="3DB00F27"/>
    <w:rsid w:val="3DF06E09"/>
    <w:rsid w:val="3E0E059C"/>
    <w:rsid w:val="3ECA4706"/>
    <w:rsid w:val="3F580F9B"/>
    <w:rsid w:val="3FE41C0C"/>
    <w:rsid w:val="41F85494"/>
    <w:rsid w:val="42A32100"/>
    <w:rsid w:val="42F76F27"/>
    <w:rsid w:val="42FA601F"/>
    <w:rsid w:val="438C29D4"/>
    <w:rsid w:val="43C875FC"/>
    <w:rsid w:val="45F67C1A"/>
    <w:rsid w:val="46060D17"/>
    <w:rsid w:val="46641824"/>
    <w:rsid w:val="46730831"/>
    <w:rsid w:val="46800B8B"/>
    <w:rsid w:val="468C00BA"/>
    <w:rsid w:val="46A266CA"/>
    <w:rsid w:val="46DF2EFC"/>
    <w:rsid w:val="46E27F63"/>
    <w:rsid w:val="46ED59E0"/>
    <w:rsid w:val="480B66DC"/>
    <w:rsid w:val="48383B9A"/>
    <w:rsid w:val="48BF39AA"/>
    <w:rsid w:val="49366050"/>
    <w:rsid w:val="497533EC"/>
    <w:rsid w:val="4AFB685C"/>
    <w:rsid w:val="4B447AB3"/>
    <w:rsid w:val="4C0D55AF"/>
    <w:rsid w:val="4D0E37AE"/>
    <w:rsid w:val="4DED5EFA"/>
    <w:rsid w:val="4E22734F"/>
    <w:rsid w:val="4E461653"/>
    <w:rsid w:val="4EEB73D6"/>
    <w:rsid w:val="4F0257A9"/>
    <w:rsid w:val="4FAE5975"/>
    <w:rsid w:val="50F27540"/>
    <w:rsid w:val="511436EA"/>
    <w:rsid w:val="522506AE"/>
    <w:rsid w:val="5265566C"/>
    <w:rsid w:val="538D366C"/>
    <w:rsid w:val="54CA0941"/>
    <w:rsid w:val="55174209"/>
    <w:rsid w:val="558067B0"/>
    <w:rsid w:val="56522908"/>
    <w:rsid w:val="56F92C8A"/>
    <w:rsid w:val="577409F2"/>
    <w:rsid w:val="57EF2C11"/>
    <w:rsid w:val="58991262"/>
    <w:rsid w:val="58C60BB6"/>
    <w:rsid w:val="596331F5"/>
    <w:rsid w:val="59785556"/>
    <w:rsid w:val="5A1604BB"/>
    <w:rsid w:val="5A614AC4"/>
    <w:rsid w:val="5A860DAB"/>
    <w:rsid w:val="5AA129B2"/>
    <w:rsid w:val="5AEB4D5B"/>
    <w:rsid w:val="5B740448"/>
    <w:rsid w:val="5C2878FF"/>
    <w:rsid w:val="5C2E5E13"/>
    <w:rsid w:val="5D1963F3"/>
    <w:rsid w:val="5D6121A4"/>
    <w:rsid w:val="5FBB30B8"/>
    <w:rsid w:val="60247BF1"/>
    <w:rsid w:val="608A28B3"/>
    <w:rsid w:val="60AF6987"/>
    <w:rsid w:val="61407D4F"/>
    <w:rsid w:val="615B30D7"/>
    <w:rsid w:val="617A036B"/>
    <w:rsid w:val="62061BD1"/>
    <w:rsid w:val="62CC7D3E"/>
    <w:rsid w:val="63626752"/>
    <w:rsid w:val="63BC4541"/>
    <w:rsid w:val="63FB2B15"/>
    <w:rsid w:val="652131D2"/>
    <w:rsid w:val="6663193A"/>
    <w:rsid w:val="666412E9"/>
    <w:rsid w:val="667A78EF"/>
    <w:rsid w:val="66942284"/>
    <w:rsid w:val="66CC0266"/>
    <w:rsid w:val="68270C05"/>
    <w:rsid w:val="6832233D"/>
    <w:rsid w:val="6881300B"/>
    <w:rsid w:val="688D079D"/>
    <w:rsid w:val="68F47EA9"/>
    <w:rsid w:val="69C05F3F"/>
    <w:rsid w:val="6A27572B"/>
    <w:rsid w:val="6A497051"/>
    <w:rsid w:val="6CF00A8D"/>
    <w:rsid w:val="6D196C54"/>
    <w:rsid w:val="6E603B66"/>
    <w:rsid w:val="6FC6736D"/>
    <w:rsid w:val="709B0606"/>
    <w:rsid w:val="709B405E"/>
    <w:rsid w:val="70F20DF6"/>
    <w:rsid w:val="71325EE7"/>
    <w:rsid w:val="71A94313"/>
    <w:rsid w:val="71B814D4"/>
    <w:rsid w:val="73000D2E"/>
    <w:rsid w:val="73197952"/>
    <w:rsid w:val="73AE5CC9"/>
    <w:rsid w:val="73C400DC"/>
    <w:rsid w:val="747030BC"/>
    <w:rsid w:val="74C852AB"/>
    <w:rsid w:val="75C46DC3"/>
    <w:rsid w:val="76414212"/>
    <w:rsid w:val="774211DB"/>
    <w:rsid w:val="7993555C"/>
    <w:rsid w:val="7BD9457B"/>
    <w:rsid w:val="7C0E595C"/>
    <w:rsid w:val="7CF540BF"/>
    <w:rsid w:val="7D1A2BCE"/>
    <w:rsid w:val="7DC61AF9"/>
    <w:rsid w:val="7E1C23FF"/>
    <w:rsid w:val="7FA253B4"/>
    <w:rsid w:val="7FA77012"/>
    <w:rsid w:val="7FEE4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5">
    <w:name w:val="heading 1"/>
    <w:next w:val="1"/>
    <w:qFormat/>
    <w:uiPriority w:val="0"/>
    <w:pPr>
      <w:keepNext/>
      <w:keepLines/>
      <w:widowControl w:val="0"/>
      <w:numPr>
        <w:ilvl w:val="0"/>
        <w:numId w:val="1"/>
      </w:numPr>
      <w:spacing w:before="340" w:after="330" w:line="576" w:lineRule="auto"/>
      <w:ind w:firstLine="0"/>
      <w:jc w:val="both"/>
      <w:outlineLvl w:val="0"/>
    </w:pPr>
    <w:rPr>
      <w:rFonts w:ascii="Calibri" w:hAnsi="Calibri" w:eastAsia="仿宋_GB2312" w:cs="Times New Roman"/>
      <w:b/>
      <w:kern w:val="44"/>
      <w:sz w:val="44"/>
      <w:szCs w:val="24"/>
      <w:lang w:val="en-US" w:eastAsia="zh-CN" w:bidi="ar-SA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420" w:firstLineChars="200"/>
    </w:pPr>
    <w:rPr>
      <w:rFonts w:ascii="Times New Roman" w:hAnsi="Times New Roman" w:eastAsia="宋体" w:cs="Times New Roman"/>
    </w:rPr>
  </w:style>
  <w:style w:type="paragraph" w:styleId="3">
    <w:name w:val="Body Text"/>
    <w:basedOn w:val="1"/>
    <w:next w:val="4"/>
    <w:unhideWhenUsed/>
    <w:qFormat/>
    <w:uiPriority w:val="0"/>
  </w:style>
  <w:style w:type="paragraph" w:styleId="4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Arial" w:hAnsi="Arial" w:eastAsia="宋体"/>
      <w:b/>
      <w:bCs/>
      <w:sz w:val="32"/>
      <w:szCs w:val="32"/>
    </w:rPr>
  </w:style>
  <w:style w:type="paragraph" w:styleId="6">
    <w:name w:val="annotation text"/>
    <w:basedOn w:val="1"/>
    <w:link w:val="19"/>
    <w:qFormat/>
    <w:uiPriority w:val="0"/>
    <w:pPr>
      <w:jc w:val="left"/>
    </w:pPr>
  </w:style>
  <w:style w:type="paragraph" w:styleId="7">
    <w:name w:val="Balloon Text"/>
    <w:basedOn w:val="1"/>
    <w:link w:val="18"/>
    <w:qFormat/>
    <w:uiPriority w:val="0"/>
    <w:rPr>
      <w:sz w:val="18"/>
      <w:szCs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0">
    <w:name w:val="Body Text 2"/>
    <w:basedOn w:val="1"/>
    <w:qFormat/>
    <w:uiPriority w:val="0"/>
    <w:pPr>
      <w:spacing w:after="120" w:line="480" w:lineRule="auto"/>
    </w:pPr>
  </w:style>
  <w:style w:type="paragraph" w:styleId="11">
    <w:name w:val="Normal (Web)"/>
    <w:basedOn w:val="1"/>
    <w:qFormat/>
    <w:uiPriority w:val="0"/>
    <w:pPr>
      <w:widowControl/>
      <w:spacing w:before="100" w:beforeAutospacing="1" w:after="100" w:afterAutospacing="1" w:line="360" w:lineRule="auto"/>
    </w:pPr>
    <w:rPr>
      <w:rFonts w:ascii="Arial Unicode MS" w:hAnsi="Arial Unicode MS" w:eastAsia="Arial Unicode MS" w:cs="Times New Roman"/>
      <w:color w:val="000000"/>
      <w:kern w:val="0"/>
      <w:sz w:val="18"/>
      <w:szCs w:val="20"/>
    </w:rPr>
  </w:style>
  <w:style w:type="paragraph" w:styleId="12">
    <w:name w:val="annotation subject"/>
    <w:basedOn w:val="6"/>
    <w:next w:val="6"/>
    <w:link w:val="20"/>
    <w:qFormat/>
    <w:uiPriority w:val="0"/>
    <w:rPr>
      <w:b/>
      <w:bCs/>
    </w:rPr>
  </w:style>
  <w:style w:type="character" w:styleId="15">
    <w:name w:val="Hyperlink"/>
    <w:basedOn w:val="14"/>
    <w:qFormat/>
    <w:uiPriority w:val="0"/>
    <w:rPr>
      <w:color w:val="0000FF"/>
      <w:u w:val="single"/>
    </w:rPr>
  </w:style>
  <w:style w:type="character" w:styleId="16">
    <w:name w:val="annotation reference"/>
    <w:basedOn w:val="14"/>
    <w:qFormat/>
    <w:uiPriority w:val="0"/>
    <w:rPr>
      <w:sz w:val="21"/>
      <w:szCs w:val="21"/>
    </w:rPr>
  </w:style>
  <w:style w:type="paragraph" w:customStyle="1" w:styleId="17">
    <w:name w:val="UserStyle_0"/>
    <w:basedOn w:val="1"/>
    <w:qFormat/>
    <w:uiPriority w:val="0"/>
    <w:pPr>
      <w:ind w:firstLine="200" w:firstLineChars="200"/>
      <w:jc w:val="center"/>
      <w:textAlignment w:val="baseline"/>
    </w:pPr>
    <w:rPr>
      <w:rFonts w:ascii="Arial" w:hAnsi="Arial" w:eastAsia="仿宋"/>
      <w:b/>
    </w:rPr>
  </w:style>
  <w:style w:type="character" w:customStyle="1" w:styleId="18">
    <w:name w:val="批注框文本 Char"/>
    <w:basedOn w:val="14"/>
    <w:link w:val="7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9">
    <w:name w:val="批注文字 Char"/>
    <w:basedOn w:val="14"/>
    <w:link w:val="6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0">
    <w:name w:val="批注主题 Char"/>
    <w:basedOn w:val="19"/>
    <w:link w:val="12"/>
    <w:qFormat/>
    <w:uiPriority w:val="0"/>
    <w:rPr>
      <w:rFonts w:asciiTheme="minorHAnsi" w:hAnsiTheme="minorHAnsi" w:eastAsiaTheme="minorEastAsia" w:cstheme="minorBidi"/>
      <w:b/>
      <w:bCs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国家电网</Company>
  <Pages>1</Pages>
  <Words>489</Words>
  <Characters>499</Characters>
  <Lines>5</Lines>
  <Paragraphs>1</Paragraphs>
  <TotalTime>2</TotalTime>
  <ScaleCrop>false</ScaleCrop>
  <LinksUpToDate>false</LinksUpToDate>
  <CharactersWithSpaces>513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2025-11-13T10:20:00Z</dcterms:created>
  <dc:creator>Administrator</dc:creator>
  <cp:lastModifiedBy>浅浅呼呼中</cp:lastModifiedBy>
  <cp:lastPrinted>2025-09-29T02:03:00Z</cp:lastPrinted>
  <dcterms:modified xsi:type="dcterms:W3CDTF">2025-11-14T01:40:44Z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A1AB8C0FC11046AEB556C8880C9EEB9D_13</vt:lpwstr>
  </property>
  <property fmtid="{D5CDD505-2E9C-101B-9397-08002B2CF9AE}" pid="4" name="KSOTemplateDocerSaveRecord">
    <vt:lpwstr>eyJoZGlkIjoiN2YzNjBkOTgyNWQ1YTMxYzM3MzMwNWFiODNmOWIzYWMiLCJ1c2VySWQiOiIyMzc5MjU2MDIifQ==</vt:lpwstr>
  </property>
</Properties>
</file>